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spellStart"/>
            <w:r w:rsidRPr="0005418A">
              <w:rPr>
                <w:b/>
                <w:bCs/>
                <w:sz w:val="28"/>
                <w:szCs w:val="28"/>
              </w:rPr>
              <w:t>г.о</w:t>
            </w:r>
            <w:proofErr w:type="spellEnd"/>
            <w:r w:rsidRPr="0005418A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5418A">
              <w:rPr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D37EA2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="000A4C8D" w:rsidRPr="000A4C8D">
        <w:rPr>
          <w:b/>
          <w:bCs/>
          <w:sz w:val="40"/>
          <w:szCs w:val="40"/>
        </w:rPr>
        <w:t>Двигательные навыки и умения детей 6-7 лет</w:t>
      </w:r>
      <w:r w:rsidR="0005418A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P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</w:p>
    <w:p w:rsidR="000323E1" w:rsidRDefault="00D37EA2" w:rsidP="00D37EA2">
      <w:pPr>
        <w:keepNext/>
        <w:keepLines/>
        <w:jc w:val="right"/>
        <w:outlineLvl w:val="0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Сугутова</w:t>
      </w:r>
      <w:proofErr w:type="spellEnd"/>
      <w:r>
        <w:rPr>
          <w:b/>
          <w:bCs/>
          <w:color w:val="000000"/>
          <w:sz w:val="32"/>
          <w:szCs w:val="32"/>
        </w:rPr>
        <w:t xml:space="preserve"> Наталья Олеговна</w:t>
      </w:r>
    </w:p>
    <w:p w:rsidR="00D37EA2" w:rsidRDefault="00D37EA2" w:rsidP="00D37EA2">
      <w:pPr>
        <w:keepNext/>
        <w:keepLines/>
        <w:jc w:val="right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Инструктор по физической культуре</w:t>
      </w: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D37EA2">
      <w:pPr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9E41A2" w:rsidRPr="00C5735F" w:rsidRDefault="009E41A2" w:rsidP="009E41A2">
      <w:pPr>
        <w:shd w:val="clear" w:color="auto" w:fill="FFFFFF"/>
        <w:rPr>
          <w:b/>
          <w:bCs/>
          <w:color w:val="C0504D"/>
          <w:sz w:val="40"/>
          <w:szCs w:val="40"/>
          <w:u w:val="single"/>
        </w:rPr>
      </w:pP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0514"/>
      </w:tblGrid>
      <w:tr w:rsidR="009E41A2" w:rsidRPr="00C5735F" w:rsidTr="009E41A2">
        <w:trPr>
          <w:trHeight w:val="9995"/>
          <w:tblCellSpacing w:w="0" w:type="dxa"/>
        </w:trPr>
        <w:tc>
          <w:tcPr>
            <w:tcW w:w="0" w:type="auto"/>
            <w:tcBorders>
              <w:top w:val="single" w:sz="4" w:space="0" w:color="C2C2C2"/>
            </w:tcBorders>
            <w:shd w:val="clear" w:color="auto" w:fill="FFFFFF"/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</w:tcPr>
          <w:p w:rsidR="009E41A2" w:rsidRPr="009E41A2" w:rsidRDefault="009E41A2" w:rsidP="009E41A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E41A2">
              <w:rPr>
                <w:color w:val="000000"/>
                <w:sz w:val="28"/>
                <w:szCs w:val="28"/>
              </w:rPr>
              <w:lastRenderedPageBreak/>
              <w:t xml:space="preserve">У детей </w:t>
            </w:r>
            <w:proofErr w:type="spellStart"/>
            <w:r w:rsidRPr="009E41A2">
              <w:rPr>
                <w:color w:val="000000"/>
                <w:sz w:val="28"/>
                <w:szCs w:val="28"/>
              </w:rPr>
              <w:t>предшкольного</w:t>
            </w:r>
            <w:proofErr w:type="spellEnd"/>
            <w:r w:rsidRPr="009E41A2">
              <w:rPr>
                <w:color w:val="000000"/>
                <w:sz w:val="28"/>
                <w:szCs w:val="28"/>
              </w:rPr>
              <w:t xml:space="preserve"> возраста необходимо продолжать укре</w:t>
            </w:r>
            <w:r w:rsidRPr="009E41A2">
              <w:rPr>
                <w:color w:val="000000"/>
                <w:sz w:val="28"/>
                <w:szCs w:val="28"/>
              </w:rPr>
              <w:t>п</w:t>
            </w:r>
            <w:r w:rsidRPr="009E41A2">
              <w:rPr>
                <w:color w:val="000000"/>
                <w:sz w:val="28"/>
                <w:szCs w:val="28"/>
              </w:rPr>
              <w:t>лять здоровье и приобщать их к здоровому образу жизни; разв</w:t>
            </w:r>
            <w:r w:rsidRPr="009E41A2">
              <w:rPr>
                <w:color w:val="000000"/>
                <w:sz w:val="28"/>
                <w:szCs w:val="28"/>
              </w:rPr>
              <w:t>и</w:t>
            </w:r>
            <w:r w:rsidRPr="009E41A2">
              <w:rPr>
                <w:color w:val="000000"/>
                <w:sz w:val="28"/>
                <w:szCs w:val="28"/>
              </w:rPr>
              <w:t>вать творчество, самостоятельность, ин</w:t>
            </w:r>
            <w:r w:rsidRPr="009E41A2">
              <w:rPr>
                <w:color w:val="000000"/>
                <w:sz w:val="28"/>
                <w:szCs w:val="28"/>
              </w:rPr>
              <w:t>и</w:t>
            </w:r>
            <w:r w:rsidRPr="009E41A2">
              <w:rPr>
                <w:color w:val="000000"/>
                <w:sz w:val="28"/>
                <w:szCs w:val="28"/>
              </w:rPr>
              <w:t>циативу в двигательных действиях; способность к самоконтролю и самооценке при выпо</w:t>
            </w:r>
            <w:r w:rsidRPr="009E41A2">
              <w:rPr>
                <w:color w:val="000000"/>
                <w:sz w:val="28"/>
                <w:szCs w:val="28"/>
              </w:rPr>
              <w:t>л</w:t>
            </w:r>
            <w:r w:rsidRPr="009E41A2">
              <w:rPr>
                <w:color w:val="000000"/>
                <w:sz w:val="28"/>
                <w:szCs w:val="28"/>
              </w:rPr>
              <w:t>нении движений.</w:t>
            </w:r>
            <w:r w:rsidRPr="009E41A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E41A2">
              <w:rPr>
                <w:color w:val="000000"/>
                <w:sz w:val="28"/>
                <w:szCs w:val="28"/>
              </w:rPr>
              <w:br/>
            </w:r>
            <w:r w:rsidRPr="009E41A2">
              <w:rPr>
                <w:noProof/>
                <w:color w:val="000000"/>
                <w:sz w:val="28"/>
                <w:szCs w:val="28"/>
              </w:rPr>
              <w:drawing>
                <wp:anchor distT="0" distB="0" distL="0" distR="0" simplePos="0" relativeHeight="251661312" behindDoc="0" locked="0" layoutInCell="1" allowOverlap="0" wp14:anchorId="377B6EDC" wp14:editId="1558C750">
                  <wp:simplePos x="0" y="0"/>
                  <wp:positionH relativeFrom="column">
                    <wp:posOffset>-1586865</wp:posOffset>
                  </wp:positionH>
                  <wp:positionV relativeFrom="line">
                    <wp:posOffset>-1528445</wp:posOffset>
                  </wp:positionV>
                  <wp:extent cx="1524000" cy="1438275"/>
                  <wp:effectExtent l="0" t="0" r="0" b="9525"/>
                  <wp:wrapSquare wrapText="bothSides"/>
                  <wp:docPr id="2" name="Рисунок 2" descr="fizkul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kul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41A2">
              <w:rPr>
                <w:color w:val="000000"/>
                <w:sz w:val="28"/>
                <w:szCs w:val="28"/>
              </w:rPr>
              <w:t>Чтобы ребенок успешно был подготовлен к школе, у него надо формировать потре</w:t>
            </w:r>
            <w:r w:rsidRPr="009E41A2">
              <w:rPr>
                <w:color w:val="000000"/>
                <w:sz w:val="28"/>
                <w:szCs w:val="28"/>
              </w:rPr>
              <w:t>б</w:t>
            </w:r>
            <w:r w:rsidRPr="009E41A2">
              <w:rPr>
                <w:color w:val="000000"/>
                <w:sz w:val="28"/>
                <w:szCs w:val="28"/>
              </w:rPr>
              <w:t>ность в ежедневной двигательной деятельн</w:t>
            </w:r>
            <w:r w:rsidRPr="009E41A2">
              <w:rPr>
                <w:color w:val="000000"/>
                <w:sz w:val="28"/>
                <w:szCs w:val="28"/>
              </w:rPr>
              <w:t>о</w:t>
            </w:r>
            <w:r w:rsidRPr="009E41A2">
              <w:rPr>
                <w:color w:val="000000"/>
                <w:sz w:val="28"/>
                <w:szCs w:val="28"/>
              </w:rPr>
              <w:t>сти.</w:t>
            </w:r>
            <w:r w:rsidRPr="009E41A2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9E41A2" w:rsidRPr="009E41A2" w:rsidRDefault="009E41A2" w:rsidP="009E41A2">
            <w:pPr>
              <w:spacing w:after="24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E41A2">
              <w:rPr>
                <w:color w:val="000000"/>
                <w:sz w:val="28"/>
                <w:szCs w:val="28"/>
              </w:rPr>
              <w:t>В физической культуре есть такое понятие, как основные виды движений – это ходьба, упражнения в равновесии, бег, ползание, лазание, прыжки, бросание и  ловля мяча, метание, строевые упражнения, ритмическая гимнастика, спортивные упражнения.</w:t>
            </w:r>
            <w:proofErr w:type="gramEnd"/>
            <w:r w:rsidRPr="009E41A2">
              <w:rPr>
                <w:color w:val="000000"/>
                <w:sz w:val="28"/>
                <w:szCs w:val="28"/>
              </w:rPr>
              <w:t xml:space="preserve"> Предлагаю познакомиться со всеми видами основных движений для детей </w:t>
            </w:r>
            <w:proofErr w:type="spellStart"/>
            <w:r w:rsidRPr="009E41A2">
              <w:rPr>
                <w:color w:val="000000"/>
                <w:sz w:val="28"/>
                <w:szCs w:val="28"/>
              </w:rPr>
              <w:t>пре</w:t>
            </w:r>
            <w:r w:rsidRPr="009E41A2">
              <w:rPr>
                <w:color w:val="000000"/>
                <w:sz w:val="28"/>
                <w:szCs w:val="28"/>
              </w:rPr>
              <w:t>д</w:t>
            </w:r>
            <w:r w:rsidRPr="009E41A2">
              <w:rPr>
                <w:color w:val="000000"/>
                <w:sz w:val="28"/>
                <w:szCs w:val="28"/>
              </w:rPr>
              <w:t>школьного</w:t>
            </w:r>
            <w:proofErr w:type="spellEnd"/>
            <w:r w:rsidRPr="009E41A2">
              <w:rPr>
                <w:color w:val="000000"/>
                <w:sz w:val="28"/>
                <w:szCs w:val="28"/>
              </w:rPr>
              <w:t xml:space="preserve"> возраста.</w:t>
            </w:r>
          </w:p>
          <w:p w:rsidR="009E41A2" w:rsidRPr="009E41A2" w:rsidRDefault="009E41A2" w:rsidP="009E41A2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E41A2">
              <w:rPr>
                <w:color w:val="000000"/>
                <w:sz w:val="28"/>
                <w:szCs w:val="28"/>
              </w:rPr>
              <w:t xml:space="preserve">Ходьба (добиваться естественности, легкости, соблюдать заданный темп). </w:t>
            </w:r>
            <w:proofErr w:type="gramStart"/>
            <w:r w:rsidRPr="009E41A2">
              <w:rPr>
                <w:color w:val="000000"/>
                <w:sz w:val="28"/>
                <w:szCs w:val="28"/>
              </w:rPr>
              <w:t>Дети должны уметь ходить на носках с разным положением рук, на пятках, не нару</w:t>
            </w:r>
            <w:r w:rsidRPr="009E41A2">
              <w:rPr>
                <w:color w:val="000000"/>
                <w:sz w:val="28"/>
                <w:szCs w:val="28"/>
              </w:rPr>
              <w:t>ж</w:t>
            </w:r>
            <w:r w:rsidRPr="009E41A2">
              <w:rPr>
                <w:color w:val="000000"/>
                <w:sz w:val="28"/>
                <w:szCs w:val="28"/>
              </w:rPr>
              <w:t>ных стор</w:t>
            </w:r>
            <w:r w:rsidRPr="009E41A2">
              <w:rPr>
                <w:color w:val="000000"/>
                <w:sz w:val="28"/>
                <w:szCs w:val="28"/>
              </w:rPr>
              <w:t>о</w:t>
            </w:r>
            <w:r w:rsidRPr="009E41A2">
              <w:rPr>
                <w:color w:val="000000"/>
                <w:sz w:val="28"/>
                <w:szCs w:val="28"/>
              </w:rPr>
              <w:t>нах стоп, с высоким подниманием колена (бедра), широким и мелким шагом, приста</w:t>
            </w:r>
            <w:r w:rsidRPr="009E41A2">
              <w:rPr>
                <w:color w:val="000000"/>
                <w:sz w:val="28"/>
                <w:szCs w:val="28"/>
              </w:rPr>
              <w:t>в</w:t>
            </w:r>
            <w:r w:rsidRPr="009E41A2">
              <w:rPr>
                <w:color w:val="000000"/>
                <w:sz w:val="28"/>
                <w:szCs w:val="28"/>
              </w:rPr>
              <w:t>ным шагом вперед и назад, гимнастическим шагом, перекатом с пятки на носок, ход</w:t>
            </w:r>
            <w:r w:rsidRPr="009E41A2">
              <w:rPr>
                <w:color w:val="000000"/>
                <w:sz w:val="28"/>
                <w:szCs w:val="28"/>
              </w:rPr>
              <w:t>ь</w:t>
            </w:r>
            <w:r w:rsidRPr="009E41A2">
              <w:rPr>
                <w:color w:val="000000"/>
                <w:sz w:val="28"/>
                <w:szCs w:val="28"/>
              </w:rPr>
              <w:t xml:space="preserve">ба в </w:t>
            </w:r>
            <w:proofErr w:type="spellStart"/>
            <w:r w:rsidRPr="009E41A2">
              <w:rPr>
                <w:color w:val="000000"/>
                <w:sz w:val="28"/>
                <w:szCs w:val="28"/>
              </w:rPr>
              <w:t>полуприседе</w:t>
            </w:r>
            <w:proofErr w:type="spellEnd"/>
            <w:r w:rsidRPr="009E41A2">
              <w:rPr>
                <w:color w:val="000000"/>
                <w:sz w:val="28"/>
                <w:szCs w:val="28"/>
              </w:rPr>
              <w:t>; ходьба в разных направлениях: по кругу, по прямой, с поворотами, змейкой, врассыпную.</w:t>
            </w:r>
            <w:proofErr w:type="gramEnd"/>
          </w:p>
          <w:p w:rsidR="009E41A2" w:rsidRPr="009E41A2" w:rsidRDefault="009E41A2" w:rsidP="009E41A2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E41A2">
              <w:rPr>
                <w:color w:val="000000"/>
                <w:sz w:val="28"/>
                <w:szCs w:val="28"/>
              </w:rPr>
              <w:t>Упражнения в равновесии (упражнять в статическом и динамическом равнов</w:t>
            </w:r>
            <w:r w:rsidRPr="009E41A2">
              <w:rPr>
                <w:color w:val="000000"/>
                <w:sz w:val="28"/>
                <w:szCs w:val="28"/>
              </w:rPr>
              <w:t>е</w:t>
            </w:r>
            <w:r w:rsidRPr="009E41A2">
              <w:rPr>
                <w:color w:val="000000"/>
                <w:sz w:val="28"/>
                <w:szCs w:val="28"/>
              </w:rPr>
              <w:t>сии, ра</w:t>
            </w:r>
            <w:r w:rsidRPr="009E41A2">
              <w:rPr>
                <w:color w:val="000000"/>
                <w:sz w:val="28"/>
                <w:szCs w:val="28"/>
              </w:rPr>
              <w:t>з</w:t>
            </w:r>
            <w:r w:rsidRPr="009E41A2">
              <w:rPr>
                <w:color w:val="000000"/>
                <w:sz w:val="28"/>
                <w:szCs w:val="28"/>
              </w:rPr>
              <w:t>вивать координацию движений и ориентировку в пространстве). Ходьба по скамье боком приставным шагом, ходьба с остановкой и приседанием, пов</w:t>
            </w:r>
            <w:r w:rsidRPr="009E41A2">
              <w:rPr>
                <w:color w:val="000000"/>
                <w:sz w:val="28"/>
                <w:szCs w:val="28"/>
              </w:rPr>
              <w:t>о</w:t>
            </w:r>
            <w:r w:rsidRPr="009E41A2">
              <w:rPr>
                <w:color w:val="000000"/>
                <w:sz w:val="28"/>
                <w:szCs w:val="28"/>
              </w:rPr>
              <w:t>ротом кругом, ходьба по скамье, перешагивая предметы,  ходьба по узкой ск</w:t>
            </w:r>
            <w:r w:rsidRPr="009E41A2">
              <w:rPr>
                <w:color w:val="000000"/>
                <w:sz w:val="28"/>
                <w:szCs w:val="28"/>
              </w:rPr>
              <w:t>а</w:t>
            </w:r>
            <w:r w:rsidRPr="009E41A2">
              <w:rPr>
                <w:color w:val="000000"/>
                <w:sz w:val="28"/>
                <w:szCs w:val="28"/>
              </w:rPr>
              <w:t>мейке, по веревке прямо и боком, кружение с закрытыми глазами (с остановкой и выполнением различных ф</w:t>
            </w:r>
            <w:r w:rsidRPr="009E41A2">
              <w:rPr>
                <w:color w:val="000000"/>
                <w:sz w:val="28"/>
                <w:szCs w:val="28"/>
              </w:rPr>
              <w:t>и</w:t>
            </w:r>
            <w:r w:rsidRPr="009E41A2">
              <w:rPr>
                <w:color w:val="000000"/>
                <w:sz w:val="28"/>
                <w:szCs w:val="28"/>
              </w:rPr>
              <w:t>гур).</w:t>
            </w:r>
          </w:p>
          <w:p w:rsidR="009E41A2" w:rsidRPr="009E41A2" w:rsidRDefault="009E41A2" w:rsidP="009E41A2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E41A2">
              <w:rPr>
                <w:color w:val="000000"/>
                <w:sz w:val="28"/>
                <w:szCs w:val="28"/>
              </w:rPr>
              <w:t>Бег (соблюдать заданный темп, развивать силу, быстроту, выносливость и ло</w:t>
            </w:r>
            <w:r w:rsidRPr="009E41A2">
              <w:rPr>
                <w:color w:val="000000"/>
                <w:sz w:val="28"/>
                <w:szCs w:val="28"/>
              </w:rPr>
              <w:t>в</w:t>
            </w:r>
            <w:r w:rsidRPr="009E41A2">
              <w:rPr>
                <w:color w:val="000000"/>
                <w:sz w:val="28"/>
                <w:szCs w:val="28"/>
              </w:rPr>
              <w:t>кость). Бег на носках, высоко поднимая колено сильно сгибая ноги назад, выбр</w:t>
            </w:r>
            <w:r w:rsidRPr="009E41A2">
              <w:rPr>
                <w:color w:val="000000"/>
                <w:sz w:val="28"/>
                <w:szCs w:val="28"/>
              </w:rPr>
              <w:t>а</w:t>
            </w:r>
            <w:r w:rsidRPr="009E41A2">
              <w:rPr>
                <w:color w:val="000000"/>
                <w:sz w:val="28"/>
                <w:szCs w:val="28"/>
              </w:rPr>
              <w:t>сывая прямые ноги вперед, мелким и широким шагом. Бег со скакалкой, с м</w:t>
            </w:r>
            <w:r w:rsidRPr="009E41A2">
              <w:rPr>
                <w:color w:val="000000"/>
                <w:sz w:val="28"/>
                <w:szCs w:val="28"/>
              </w:rPr>
              <w:t>я</w:t>
            </w:r>
            <w:r w:rsidRPr="009E41A2">
              <w:rPr>
                <w:color w:val="000000"/>
                <w:sz w:val="28"/>
                <w:szCs w:val="28"/>
              </w:rPr>
              <w:t>чом, по доске, скамье, с чередованием с ходьбой, прыжками, с изменением те</w:t>
            </w:r>
            <w:r w:rsidRPr="009E41A2">
              <w:rPr>
                <w:color w:val="000000"/>
                <w:sz w:val="28"/>
                <w:szCs w:val="28"/>
              </w:rPr>
              <w:t>м</w:t>
            </w:r>
            <w:r w:rsidRPr="009E41A2">
              <w:rPr>
                <w:color w:val="000000"/>
                <w:sz w:val="28"/>
                <w:szCs w:val="28"/>
              </w:rPr>
              <w:t>па. Непрерывный бег 2 – 3 м</w:t>
            </w:r>
            <w:r w:rsidRPr="009E41A2">
              <w:rPr>
                <w:color w:val="000000"/>
                <w:sz w:val="28"/>
                <w:szCs w:val="28"/>
              </w:rPr>
              <w:t>и</w:t>
            </w:r>
            <w:r w:rsidRPr="009E41A2">
              <w:rPr>
                <w:color w:val="000000"/>
                <w:sz w:val="28"/>
                <w:szCs w:val="28"/>
              </w:rPr>
              <w:t xml:space="preserve">нуты. Бег на скорость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E41A2">
                <w:rPr>
                  <w:color w:val="000000"/>
                  <w:sz w:val="28"/>
                  <w:szCs w:val="28"/>
                </w:rPr>
                <w:t>30 м</w:t>
              </w:r>
            </w:smartTag>
            <w:r w:rsidRPr="009E41A2">
              <w:rPr>
                <w:color w:val="000000"/>
                <w:sz w:val="28"/>
                <w:szCs w:val="28"/>
              </w:rPr>
              <w:t xml:space="preserve"> за 7,5 – 6,5 сек. </w:t>
            </w:r>
          </w:p>
          <w:p w:rsidR="009E41A2" w:rsidRPr="009E41A2" w:rsidRDefault="009E41A2" w:rsidP="009E41A2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E41A2">
              <w:rPr>
                <w:color w:val="000000"/>
                <w:sz w:val="28"/>
                <w:szCs w:val="28"/>
              </w:rPr>
              <w:t>Ползание  и лазание (развивать координацию, ловкость и гибкость). Ползание на че</w:t>
            </w:r>
            <w:r w:rsidRPr="009E41A2">
              <w:rPr>
                <w:color w:val="000000"/>
                <w:sz w:val="28"/>
                <w:szCs w:val="28"/>
              </w:rPr>
              <w:t>т</w:t>
            </w:r>
            <w:r w:rsidRPr="009E41A2">
              <w:rPr>
                <w:color w:val="000000"/>
                <w:sz w:val="28"/>
                <w:szCs w:val="28"/>
              </w:rPr>
              <w:t xml:space="preserve">вереньках, на животе и спине, отталкиваясь ногами по скамейке. </w:t>
            </w:r>
            <w:proofErr w:type="spellStart"/>
            <w:r w:rsidRPr="009E41A2">
              <w:rPr>
                <w:color w:val="000000"/>
                <w:sz w:val="28"/>
                <w:szCs w:val="28"/>
              </w:rPr>
              <w:t>Пролезание</w:t>
            </w:r>
            <w:proofErr w:type="spellEnd"/>
            <w:r w:rsidRPr="009E41A2">
              <w:rPr>
                <w:color w:val="000000"/>
                <w:sz w:val="28"/>
                <w:szCs w:val="28"/>
              </w:rPr>
              <w:t xml:space="preserve"> </w:t>
            </w:r>
            <w:r w:rsidR="00B975EE">
              <w:rPr>
                <w:color w:val="000000"/>
                <w:sz w:val="28"/>
                <w:szCs w:val="28"/>
              </w:rPr>
              <w:lastRenderedPageBreak/>
              <w:t xml:space="preserve">в обруч разными способами, </w:t>
            </w:r>
            <w:proofErr w:type="spellStart"/>
            <w:r w:rsidR="00B975EE">
              <w:rPr>
                <w:color w:val="000000"/>
                <w:sz w:val="28"/>
                <w:szCs w:val="28"/>
              </w:rPr>
              <w:t>подле</w:t>
            </w:r>
            <w:r w:rsidRPr="009E41A2">
              <w:rPr>
                <w:color w:val="000000"/>
                <w:sz w:val="28"/>
                <w:szCs w:val="28"/>
              </w:rPr>
              <w:t>зание</w:t>
            </w:r>
            <w:proofErr w:type="spellEnd"/>
            <w:r w:rsidRPr="009E41A2">
              <w:rPr>
                <w:color w:val="000000"/>
                <w:sz w:val="28"/>
                <w:szCs w:val="28"/>
              </w:rPr>
              <w:t xml:space="preserve"> под дугу, гимнастическую скамейку. Лазание по гимнастической стенке с изменением темпа, </w:t>
            </w:r>
            <w:proofErr w:type="spellStart"/>
            <w:r w:rsidRPr="009E41A2">
              <w:rPr>
                <w:color w:val="000000"/>
                <w:sz w:val="28"/>
                <w:szCs w:val="28"/>
              </w:rPr>
              <w:t>переле</w:t>
            </w:r>
            <w:bookmarkStart w:id="0" w:name="_GoBack"/>
            <w:bookmarkEnd w:id="0"/>
            <w:r w:rsidRPr="009E41A2">
              <w:rPr>
                <w:color w:val="000000"/>
                <w:sz w:val="28"/>
                <w:szCs w:val="28"/>
              </w:rPr>
              <w:t>зание</w:t>
            </w:r>
            <w:proofErr w:type="spellEnd"/>
            <w:r w:rsidRPr="009E41A2">
              <w:rPr>
                <w:color w:val="000000"/>
                <w:sz w:val="28"/>
                <w:szCs w:val="28"/>
              </w:rPr>
              <w:t xml:space="preserve"> с пролета на пролет по диагон</w:t>
            </w:r>
            <w:r w:rsidRPr="009E41A2">
              <w:rPr>
                <w:color w:val="000000"/>
                <w:sz w:val="28"/>
                <w:szCs w:val="28"/>
              </w:rPr>
              <w:t>а</w:t>
            </w:r>
            <w:r w:rsidRPr="009E41A2">
              <w:rPr>
                <w:color w:val="000000"/>
                <w:sz w:val="28"/>
                <w:szCs w:val="28"/>
              </w:rPr>
              <w:t>ли.</w:t>
            </w:r>
          </w:p>
          <w:p w:rsidR="009E41A2" w:rsidRPr="009E41A2" w:rsidRDefault="009E41A2" w:rsidP="009E41A2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E41A2">
              <w:rPr>
                <w:color w:val="000000"/>
                <w:sz w:val="28"/>
                <w:szCs w:val="28"/>
              </w:rPr>
              <w:t>Прыжки (учить сочетать разбега с отталкиванием в прыжках в длину и высоту с разб</w:t>
            </w:r>
            <w:r w:rsidRPr="009E41A2">
              <w:rPr>
                <w:color w:val="000000"/>
                <w:sz w:val="28"/>
                <w:szCs w:val="28"/>
              </w:rPr>
              <w:t>е</w:t>
            </w:r>
            <w:r w:rsidRPr="009E41A2">
              <w:rPr>
                <w:color w:val="000000"/>
                <w:sz w:val="28"/>
                <w:szCs w:val="28"/>
              </w:rPr>
              <w:t xml:space="preserve">га и с места). Прыжки на двух ногах: на месте по 30 прыжков три – четыре раза в чередовании с ходьбой, с поворотом кругом, продвигаясь на 5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E41A2">
                <w:rPr>
                  <w:color w:val="000000"/>
                  <w:sz w:val="28"/>
                  <w:szCs w:val="28"/>
                </w:rPr>
                <w:t>6 м</w:t>
              </w:r>
            </w:smartTag>
            <w:r w:rsidRPr="009E41A2">
              <w:rPr>
                <w:color w:val="000000"/>
                <w:sz w:val="28"/>
                <w:szCs w:val="28"/>
              </w:rPr>
              <w:t>, с ж</w:t>
            </w:r>
            <w:r w:rsidRPr="009E41A2">
              <w:rPr>
                <w:color w:val="000000"/>
                <w:sz w:val="28"/>
                <w:szCs w:val="28"/>
              </w:rPr>
              <w:t>а</w:t>
            </w:r>
            <w:r w:rsidRPr="009E41A2">
              <w:rPr>
                <w:color w:val="000000"/>
                <w:sz w:val="28"/>
                <w:szCs w:val="28"/>
              </w:rPr>
              <w:t>тым между ног мячом. Прыжки через 6 – 8 набивных мячей – последовательно через каждый. Прыжки на одной ноге через линию вперед и назад, вправо и вл</w:t>
            </w:r>
            <w:r w:rsidRPr="009E41A2">
              <w:rPr>
                <w:color w:val="000000"/>
                <w:sz w:val="28"/>
                <w:szCs w:val="28"/>
              </w:rPr>
              <w:t>е</w:t>
            </w:r>
            <w:r w:rsidRPr="009E41A2">
              <w:rPr>
                <w:color w:val="000000"/>
                <w:sz w:val="28"/>
                <w:szCs w:val="28"/>
              </w:rPr>
              <w:t xml:space="preserve">во, на месте и с продвижением. </w:t>
            </w:r>
            <w:proofErr w:type="gramStart"/>
            <w:r w:rsidRPr="009E41A2">
              <w:rPr>
                <w:color w:val="000000"/>
                <w:sz w:val="28"/>
                <w:szCs w:val="28"/>
              </w:rPr>
              <w:t xml:space="preserve">Прыжки вверх из глубокого приседа, на мягкое покрытие с разбега (высота 40см). прыжки с высоты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E41A2">
                <w:rPr>
                  <w:color w:val="000000"/>
                  <w:sz w:val="28"/>
                  <w:szCs w:val="28"/>
                </w:rPr>
                <w:t>40 см</w:t>
              </w:r>
            </w:smartTag>
            <w:r w:rsidRPr="009E41A2">
              <w:rPr>
                <w:color w:val="000000"/>
                <w:sz w:val="28"/>
                <w:szCs w:val="28"/>
              </w:rPr>
              <w:t xml:space="preserve">, в длину с места на 100см, в длину с разбега на 180 – 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9E41A2">
                <w:rPr>
                  <w:color w:val="000000"/>
                  <w:sz w:val="28"/>
                  <w:szCs w:val="28"/>
                </w:rPr>
                <w:t>190 см</w:t>
              </w:r>
            </w:smartTag>
            <w:r w:rsidRPr="009E41A2">
              <w:rPr>
                <w:color w:val="000000"/>
                <w:sz w:val="28"/>
                <w:szCs w:val="28"/>
              </w:rPr>
              <w:t>, вверх с места, доставая предмет, по</w:t>
            </w:r>
            <w:r w:rsidRPr="009E41A2">
              <w:rPr>
                <w:color w:val="000000"/>
                <w:sz w:val="28"/>
                <w:szCs w:val="28"/>
              </w:rPr>
              <w:t>д</w:t>
            </w:r>
            <w:r w:rsidRPr="009E41A2">
              <w:rPr>
                <w:color w:val="000000"/>
                <w:sz w:val="28"/>
                <w:szCs w:val="28"/>
              </w:rPr>
              <w:t xml:space="preserve">вешенной выше руки ребенка  на 25 –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E41A2">
                <w:rPr>
                  <w:color w:val="000000"/>
                  <w:sz w:val="28"/>
                  <w:szCs w:val="28"/>
                </w:rPr>
                <w:t>30 см</w:t>
              </w:r>
            </w:smartTag>
            <w:r w:rsidRPr="009E41A2">
              <w:rPr>
                <w:color w:val="000000"/>
                <w:sz w:val="28"/>
                <w:szCs w:val="28"/>
              </w:rPr>
              <w:t>.. прыжки через короткую скакалку разными способами, прыжки через длинную скака</w:t>
            </w:r>
            <w:r w:rsidRPr="009E41A2">
              <w:rPr>
                <w:color w:val="000000"/>
                <w:sz w:val="28"/>
                <w:szCs w:val="28"/>
              </w:rPr>
              <w:t>л</w:t>
            </w:r>
            <w:r w:rsidRPr="009E41A2">
              <w:rPr>
                <w:color w:val="000000"/>
                <w:sz w:val="28"/>
                <w:szCs w:val="28"/>
              </w:rPr>
              <w:t>ку, обруч.</w:t>
            </w:r>
            <w:proofErr w:type="gramEnd"/>
            <w:r w:rsidRPr="009E41A2">
              <w:rPr>
                <w:color w:val="000000"/>
                <w:sz w:val="28"/>
                <w:szCs w:val="28"/>
              </w:rPr>
              <w:t xml:space="preserve"> Подпрыгивание на двух ногах, стоя на скамейке, продвигаясь вперед.</w:t>
            </w:r>
          </w:p>
          <w:p w:rsidR="009E41A2" w:rsidRPr="009E41A2" w:rsidRDefault="009E41A2" w:rsidP="009E41A2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E41A2">
              <w:rPr>
                <w:color w:val="000000"/>
                <w:sz w:val="28"/>
                <w:szCs w:val="28"/>
              </w:rPr>
              <w:t>Бросание, ловля, метание (развивать ловкость, точность, быстроту реакций). П</w:t>
            </w:r>
            <w:r w:rsidRPr="009E41A2">
              <w:rPr>
                <w:color w:val="000000"/>
                <w:sz w:val="28"/>
                <w:szCs w:val="28"/>
              </w:rPr>
              <w:t>е</w:t>
            </w:r>
            <w:r w:rsidRPr="009E41A2">
              <w:rPr>
                <w:color w:val="000000"/>
                <w:sz w:val="28"/>
                <w:szCs w:val="28"/>
              </w:rPr>
              <w:t xml:space="preserve">ребрасывание мяча в парах снизу, из-за головы (3-4м), из </w:t>
            </w:r>
            <w:proofErr w:type="gramStart"/>
            <w:r w:rsidRPr="009E41A2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9E41A2">
              <w:rPr>
                <w:color w:val="000000"/>
                <w:sz w:val="28"/>
                <w:szCs w:val="28"/>
              </w:rPr>
              <w:t xml:space="preserve"> сидя ноги </w:t>
            </w:r>
            <w:proofErr w:type="spellStart"/>
            <w:r w:rsidRPr="009E41A2">
              <w:rPr>
                <w:color w:val="000000"/>
                <w:sz w:val="28"/>
                <w:szCs w:val="28"/>
              </w:rPr>
              <w:t>скрестно</w:t>
            </w:r>
            <w:proofErr w:type="spellEnd"/>
            <w:r w:rsidRPr="009E41A2">
              <w:rPr>
                <w:color w:val="000000"/>
                <w:sz w:val="28"/>
                <w:szCs w:val="28"/>
              </w:rPr>
              <w:t>, ч</w:t>
            </w:r>
            <w:r w:rsidRPr="009E41A2">
              <w:rPr>
                <w:color w:val="000000"/>
                <w:sz w:val="28"/>
                <w:szCs w:val="28"/>
              </w:rPr>
              <w:t>е</w:t>
            </w:r>
            <w:r w:rsidRPr="009E41A2">
              <w:rPr>
                <w:color w:val="000000"/>
                <w:sz w:val="28"/>
                <w:szCs w:val="28"/>
              </w:rPr>
              <w:t>рез сетку.. бросание мяча вверх, о землю, ловля его двумя руками не менее 20 раз, о</w:t>
            </w:r>
            <w:r w:rsidRPr="009E41A2">
              <w:rPr>
                <w:color w:val="000000"/>
                <w:sz w:val="28"/>
                <w:szCs w:val="28"/>
              </w:rPr>
              <w:t>д</w:t>
            </w:r>
            <w:r w:rsidRPr="009E41A2">
              <w:rPr>
                <w:color w:val="000000"/>
                <w:sz w:val="28"/>
                <w:szCs w:val="28"/>
              </w:rPr>
              <w:t>ной рукой не менее 10 раз,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 – 12м) левой и правой рукой. Метание в цель из разных положений (стоя, стоя на коленях, сидя), метание в вертикальную и горизонтальную цель (4 – 5м), м</w:t>
            </w:r>
            <w:r w:rsidRPr="009E41A2">
              <w:rPr>
                <w:color w:val="000000"/>
                <w:sz w:val="28"/>
                <w:szCs w:val="28"/>
              </w:rPr>
              <w:t>е</w:t>
            </w:r>
            <w:r w:rsidRPr="009E41A2">
              <w:rPr>
                <w:color w:val="000000"/>
                <w:sz w:val="28"/>
                <w:szCs w:val="28"/>
              </w:rPr>
              <w:t>тание в движущую цель.</w:t>
            </w:r>
          </w:p>
          <w:p w:rsidR="009E41A2" w:rsidRPr="009E41A2" w:rsidRDefault="009E41A2" w:rsidP="009E41A2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E41A2">
              <w:rPr>
                <w:color w:val="000000"/>
                <w:sz w:val="28"/>
                <w:szCs w:val="28"/>
              </w:rPr>
              <w:t xml:space="preserve">Строевые упражнения (учить </w:t>
            </w:r>
            <w:proofErr w:type="gramStart"/>
            <w:r w:rsidRPr="009E41A2">
              <w:rPr>
                <w:color w:val="000000"/>
                <w:sz w:val="28"/>
                <w:szCs w:val="28"/>
              </w:rPr>
              <w:t>быстро</w:t>
            </w:r>
            <w:proofErr w:type="gramEnd"/>
            <w:r w:rsidRPr="009E41A2">
              <w:rPr>
                <w:color w:val="000000"/>
                <w:sz w:val="28"/>
                <w:szCs w:val="28"/>
              </w:rPr>
              <w:t xml:space="preserve"> перестраиваться на месте и во время дв</w:t>
            </w:r>
            <w:r w:rsidRPr="009E41A2">
              <w:rPr>
                <w:color w:val="000000"/>
                <w:sz w:val="28"/>
                <w:szCs w:val="28"/>
              </w:rPr>
              <w:t>и</w:t>
            </w:r>
            <w:r w:rsidRPr="009E41A2">
              <w:rPr>
                <w:color w:val="000000"/>
                <w:sz w:val="28"/>
                <w:szCs w:val="28"/>
              </w:rPr>
              <w:t>жения, равняться в колонне, шеренге, кругу, выполнять упражнения ритмично в заданном темпе). Построение в колонну, круг, шеренгу. Перестроение в колонну по два, три, четыре на ходу. Расчет на первый и второй, повороты направо и налево, кругом.</w:t>
            </w:r>
          </w:p>
          <w:p w:rsidR="009E41A2" w:rsidRPr="009E41A2" w:rsidRDefault="009E41A2" w:rsidP="009E41A2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E41A2">
              <w:rPr>
                <w:color w:val="000000"/>
                <w:sz w:val="28"/>
                <w:szCs w:val="28"/>
              </w:rPr>
              <w:t xml:space="preserve">Ритмическая гимнастика  (учить </w:t>
            </w:r>
            <w:proofErr w:type="gramStart"/>
            <w:r w:rsidRPr="009E41A2">
              <w:rPr>
                <w:color w:val="000000"/>
                <w:sz w:val="28"/>
                <w:szCs w:val="28"/>
              </w:rPr>
              <w:t>красиво</w:t>
            </w:r>
            <w:proofErr w:type="gramEnd"/>
            <w:r w:rsidRPr="009E41A2">
              <w:rPr>
                <w:color w:val="000000"/>
                <w:sz w:val="28"/>
                <w:szCs w:val="28"/>
              </w:rPr>
              <w:t xml:space="preserve"> выполнять, ритмично выполнять физ</w:t>
            </w:r>
            <w:r w:rsidRPr="009E41A2">
              <w:rPr>
                <w:color w:val="000000"/>
                <w:sz w:val="28"/>
                <w:szCs w:val="28"/>
              </w:rPr>
              <w:t>и</w:t>
            </w:r>
            <w:r w:rsidRPr="009E41A2">
              <w:rPr>
                <w:color w:val="000000"/>
                <w:sz w:val="28"/>
                <w:szCs w:val="28"/>
              </w:rPr>
              <w:t xml:space="preserve">ческие упражнения под музыку). </w:t>
            </w:r>
            <w:proofErr w:type="gramStart"/>
            <w:r w:rsidRPr="009E41A2">
              <w:rPr>
                <w:color w:val="000000"/>
                <w:sz w:val="28"/>
                <w:szCs w:val="28"/>
              </w:rPr>
              <w:t>Упражнения с различными предметами: ги</w:t>
            </w:r>
            <w:r w:rsidRPr="009E41A2">
              <w:rPr>
                <w:color w:val="000000"/>
                <w:sz w:val="28"/>
                <w:szCs w:val="28"/>
              </w:rPr>
              <w:t>м</w:t>
            </w:r>
            <w:r w:rsidRPr="009E41A2">
              <w:rPr>
                <w:color w:val="000000"/>
                <w:sz w:val="28"/>
                <w:szCs w:val="28"/>
              </w:rPr>
              <w:t>настическая палка, скакалка, мяч, набивной мяч, гантели, мешочки с песком, о</w:t>
            </w:r>
            <w:r w:rsidRPr="009E41A2">
              <w:rPr>
                <w:color w:val="000000"/>
                <w:sz w:val="28"/>
                <w:szCs w:val="28"/>
              </w:rPr>
              <w:t>б</w:t>
            </w:r>
            <w:r w:rsidRPr="009E41A2">
              <w:rPr>
                <w:color w:val="000000"/>
                <w:sz w:val="28"/>
                <w:szCs w:val="28"/>
              </w:rPr>
              <w:lastRenderedPageBreak/>
              <w:t>руч.</w:t>
            </w:r>
            <w:proofErr w:type="gramEnd"/>
            <w:r w:rsidRPr="009E41A2">
              <w:rPr>
                <w:color w:val="000000"/>
                <w:sz w:val="28"/>
                <w:szCs w:val="28"/>
              </w:rPr>
              <w:t xml:space="preserve"> Эти упражнения развивают и укрепляют кисти рук, мышцы плечевого по</w:t>
            </w:r>
            <w:r w:rsidRPr="009E41A2">
              <w:rPr>
                <w:color w:val="000000"/>
                <w:sz w:val="28"/>
                <w:szCs w:val="28"/>
              </w:rPr>
              <w:t>я</w:t>
            </w:r>
            <w:r w:rsidRPr="009E41A2">
              <w:rPr>
                <w:color w:val="000000"/>
                <w:sz w:val="28"/>
                <w:szCs w:val="28"/>
              </w:rPr>
              <w:t>са, развивают и укрепл</w:t>
            </w:r>
            <w:r w:rsidRPr="009E41A2">
              <w:rPr>
                <w:color w:val="000000"/>
                <w:sz w:val="28"/>
                <w:szCs w:val="28"/>
              </w:rPr>
              <w:t>я</w:t>
            </w:r>
            <w:r w:rsidRPr="009E41A2">
              <w:rPr>
                <w:color w:val="000000"/>
                <w:sz w:val="28"/>
                <w:szCs w:val="28"/>
              </w:rPr>
              <w:t>ют мышцы брюшного пресса и ног.</w:t>
            </w:r>
          </w:p>
          <w:p w:rsidR="009E41A2" w:rsidRPr="009E41A2" w:rsidRDefault="009E41A2" w:rsidP="009E41A2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E41A2">
              <w:rPr>
                <w:color w:val="000000"/>
                <w:sz w:val="28"/>
                <w:szCs w:val="28"/>
              </w:rPr>
              <w:t>Спортивные упражнения. Катание на коньках, ходьба на лыжах, катание на са</w:t>
            </w:r>
            <w:r w:rsidRPr="009E41A2">
              <w:rPr>
                <w:color w:val="000000"/>
                <w:sz w:val="28"/>
                <w:szCs w:val="28"/>
              </w:rPr>
              <w:t>н</w:t>
            </w:r>
            <w:r w:rsidRPr="009E41A2">
              <w:rPr>
                <w:color w:val="000000"/>
                <w:sz w:val="28"/>
                <w:szCs w:val="28"/>
              </w:rPr>
              <w:t>ках, ходьба на лыжах, катание на велосипеде и самокате, плавание.</w:t>
            </w:r>
          </w:p>
          <w:p w:rsidR="009E41A2" w:rsidRPr="00C5735F" w:rsidRDefault="009E41A2" w:rsidP="009E41A2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E41A2">
              <w:rPr>
                <w:color w:val="000000"/>
                <w:sz w:val="28"/>
                <w:szCs w:val="28"/>
              </w:rPr>
              <w:t xml:space="preserve">  </w:t>
            </w:r>
            <w:r w:rsidRPr="009E41A2">
              <w:rPr>
                <w:color w:val="000000"/>
                <w:sz w:val="28"/>
                <w:szCs w:val="28"/>
              </w:rPr>
              <w:br/>
              <w:t>Дети должны самостоятельно уметь играть в подвижные и спортивные игры.</w:t>
            </w:r>
            <w:r w:rsidRPr="009E41A2">
              <w:rPr>
                <w:color w:val="000000"/>
                <w:sz w:val="28"/>
                <w:szCs w:val="28"/>
              </w:rPr>
              <w:br/>
              <w:t>В подвижных играх развиваются быстрота реакций, ловкость, глазомер, равновесие, навыки пространственной ориентировки. В подвижных играх существуют правила, которые организуют и дисциплинируют детей, приучают их контролировать свое п</w:t>
            </w:r>
            <w:r w:rsidRPr="009E41A2">
              <w:rPr>
                <w:color w:val="000000"/>
                <w:sz w:val="28"/>
                <w:szCs w:val="28"/>
              </w:rPr>
              <w:t>о</w:t>
            </w:r>
            <w:r w:rsidRPr="009E41A2">
              <w:rPr>
                <w:color w:val="000000"/>
                <w:sz w:val="28"/>
                <w:szCs w:val="28"/>
              </w:rPr>
              <w:t>ведение, развивают сообразительность, двигательную инициативу и самостоятел</w:t>
            </w:r>
            <w:r w:rsidRPr="009E41A2">
              <w:rPr>
                <w:color w:val="000000"/>
                <w:sz w:val="28"/>
                <w:szCs w:val="28"/>
              </w:rPr>
              <w:t>ь</w:t>
            </w:r>
            <w:r w:rsidRPr="009E41A2">
              <w:rPr>
                <w:color w:val="000000"/>
                <w:sz w:val="28"/>
                <w:szCs w:val="28"/>
              </w:rPr>
              <w:t>ность.</w:t>
            </w:r>
            <w:r w:rsidRPr="009E41A2">
              <w:rPr>
                <w:color w:val="000000"/>
                <w:sz w:val="28"/>
                <w:szCs w:val="28"/>
              </w:rPr>
              <w:br/>
              <w:t>Дети старшего дошкольного возраста с интересом и желанием могут играть в спо</w:t>
            </w:r>
            <w:r w:rsidRPr="009E41A2">
              <w:rPr>
                <w:color w:val="000000"/>
                <w:sz w:val="28"/>
                <w:szCs w:val="28"/>
              </w:rPr>
              <w:t>р</w:t>
            </w:r>
            <w:r w:rsidRPr="009E41A2">
              <w:rPr>
                <w:color w:val="000000"/>
                <w:sz w:val="28"/>
                <w:szCs w:val="28"/>
              </w:rPr>
              <w:t>тивные игры: баскетбол, футбол, ручной мяч, бадминтон, городки, настольный теннис, хоккей. В играх используются упрощенные элементы спортивных игр. Спортивные игры носят соревновательный характер.</w:t>
            </w:r>
            <w:r w:rsidRPr="009E41A2">
              <w:rPr>
                <w:color w:val="000000"/>
                <w:sz w:val="28"/>
                <w:szCs w:val="28"/>
              </w:rPr>
              <w:br/>
              <w:t>Соревнования могут проводит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9E41A2">
              <w:rPr>
                <w:color w:val="000000"/>
                <w:sz w:val="28"/>
                <w:szCs w:val="28"/>
              </w:rPr>
              <w:t>ся в играх – эстафетах.</w:t>
            </w:r>
          </w:p>
        </w:tc>
      </w:tr>
    </w:tbl>
    <w:p w:rsidR="0005418A" w:rsidRDefault="0005418A" w:rsidP="0005418A">
      <w:pPr>
        <w:jc w:val="center"/>
        <w:rPr>
          <w:sz w:val="28"/>
          <w:szCs w:val="28"/>
        </w:rPr>
      </w:pPr>
    </w:p>
    <w:p w:rsidR="0005418A" w:rsidRP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5418A" w:rsidRPr="0005418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6D" w:rsidRDefault="00776B6D" w:rsidP="007C22BE">
      <w:r>
        <w:separator/>
      </w:r>
    </w:p>
  </w:endnote>
  <w:endnote w:type="continuationSeparator" w:id="0">
    <w:p w:rsidR="00776B6D" w:rsidRDefault="00776B6D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6D" w:rsidRDefault="00776B6D" w:rsidP="007C22BE">
      <w:r>
        <w:separator/>
      </w:r>
    </w:p>
  </w:footnote>
  <w:footnote w:type="continuationSeparator" w:id="0">
    <w:p w:rsidR="00776B6D" w:rsidRDefault="00776B6D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41B17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25"/>
  </w:num>
  <w:num w:numId="9">
    <w:abstractNumId w:val="16"/>
  </w:num>
  <w:num w:numId="10">
    <w:abstractNumId w:val="12"/>
  </w:num>
  <w:num w:numId="11">
    <w:abstractNumId w:val="26"/>
  </w:num>
  <w:num w:numId="12">
    <w:abstractNumId w:val="19"/>
  </w:num>
  <w:num w:numId="13">
    <w:abstractNumId w:val="18"/>
  </w:num>
  <w:num w:numId="14">
    <w:abstractNumId w:val="10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4"/>
  </w:num>
  <w:num w:numId="21">
    <w:abstractNumId w:val="11"/>
  </w:num>
  <w:num w:numId="22">
    <w:abstractNumId w:val="13"/>
  </w:num>
  <w:num w:numId="23">
    <w:abstractNumId w:val="6"/>
  </w:num>
  <w:num w:numId="24">
    <w:abstractNumId w:val="22"/>
  </w:num>
  <w:num w:numId="25">
    <w:abstractNumId w:val="1"/>
  </w:num>
  <w:num w:numId="26">
    <w:abstractNumId w:val="21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A4C8D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76B6D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1A2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975EE"/>
    <w:rsid w:val="00BA1BA3"/>
    <w:rsid w:val="00BA390D"/>
    <w:rsid w:val="00BA47EF"/>
    <w:rsid w:val="00BB0F87"/>
    <w:rsid w:val="00BB27AC"/>
    <w:rsid w:val="00BB3F47"/>
    <w:rsid w:val="00BD0EEC"/>
    <w:rsid w:val="00BD602E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EA2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5583-D9D9-4939-ABA6-8449088A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2017-09-28T04:39:00Z</cp:lastPrinted>
  <dcterms:created xsi:type="dcterms:W3CDTF">2021-01-11T09:30:00Z</dcterms:created>
  <dcterms:modified xsi:type="dcterms:W3CDTF">2021-11-15T07:18:00Z</dcterms:modified>
</cp:coreProperties>
</file>